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BEDB" w14:textId="77777777" w:rsidR="00A15203" w:rsidRPr="002E6ACC" w:rsidRDefault="006877F0" w:rsidP="00D17391">
      <w:pPr>
        <w:pStyle w:val="UE1Box-neueSeite"/>
        <w:spacing w:before="0"/>
      </w:pPr>
      <w:r w:rsidRPr="002E6ACC">
        <w:rPr>
          <w:rStyle w:val="UE-Nummerierung"/>
          <w:color w:val="auto"/>
        </w:rPr>
        <w:t>9.3</w:t>
      </w:r>
      <w:r w:rsidRPr="002E6ACC">
        <w:rPr>
          <w:rStyle w:val="UE-Nummerierung"/>
          <w:color w:val="auto"/>
        </w:rPr>
        <w:t> </w:t>
      </w:r>
      <w:r w:rsidRPr="002E6ACC">
        <w:t xml:space="preserve">Einbringung eines Teilbetriebes einer GmbH </w:t>
      </w:r>
      <w:r w:rsidRPr="002E6ACC">
        <w:br/>
        <w:t>in eine andere GmbH</w:t>
      </w:r>
    </w:p>
    <w:p w14:paraId="30D0A0D7" w14:textId="77777777" w:rsidR="00A15203" w:rsidRPr="002E6ACC" w:rsidRDefault="006877F0" w:rsidP="00D17391">
      <w:pPr>
        <w:pStyle w:val="UE2-ohne-Liste"/>
        <w:spacing w:before="240"/>
        <w:rPr>
          <w:color w:val="auto"/>
        </w:rPr>
      </w:pPr>
      <w:r w:rsidRPr="002E6ACC">
        <w:rPr>
          <w:color w:val="auto"/>
        </w:rPr>
        <w:t>1. Übertragende Gesellschaft</w:t>
      </w:r>
    </w:p>
    <w:p w14:paraId="4EB7244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FN [Firmenbuchnummer mit Prüfbuchstaben]</w:t>
      </w:r>
    </w:p>
    <w:p w14:paraId="62F8BA1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B0925C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8FB406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49E35643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Übertragung eines Teilbetriebes</w:t>
      </w:r>
    </w:p>
    <w:p w14:paraId="317118D0" w14:textId="77777777" w:rsidR="00A15203" w:rsidRPr="002E6ACC" w:rsidRDefault="006877F0">
      <w:pPr>
        <w:pStyle w:val="Body-negEinz-30mm12-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5AD1C08C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Geschäftsführer der [Firma … GmbH] mit dem Sitz in [Ort] und der für Zustellungen maßgeblichen Geschäftsanschrift</w:t>
      </w:r>
    </w:p>
    <w:p w14:paraId="3BD4A4A9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[PLZ, Ort, Straße Nummer]</w:t>
      </w:r>
    </w:p>
    <w:p w14:paraId="67BDAD27" w14:textId="77777777" w:rsidR="00A15203" w:rsidRPr="002E6ACC" w:rsidRDefault="006877F0">
      <w:pPr>
        <w:pStyle w:val="Body-negEinz-30mmAbst"/>
        <w:rPr>
          <w:color w:val="auto"/>
        </w:rPr>
      </w:pPr>
      <w:r w:rsidRPr="002E6ACC">
        <w:rPr>
          <w:color w:val="auto"/>
        </w:rPr>
        <w:t>Beilage:</w:t>
      </w:r>
      <w:r w:rsidRPr="002E6ACC">
        <w:rPr>
          <w:color w:val="auto"/>
        </w:rPr>
        <w:tab/>
        <w:t>Einbringungsvertrag vom [Datum]</w:t>
      </w:r>
    </w:p>
    <w:p w14:paraId="72A88F20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GmbH] (künftig: übertragende Gesellschaft) und die [Firma … GmbH] (künftig: übernehmende Gesellschaft) eingetragen. Alleingesellschafterin der beiden Gesellschaften ist [Vorname Zuname, Geburtsdatum]. Die übertragende Gesellschaft führt mehrere Teilbetriebe, darunter den Teilbetrieb [Teilbetrieb anführen].</w:t>
      </w:r>
    </w:p>
    <w:p w14:paraId="4787B64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Einbringungsvertrag vom [Datum] hat die übertragende Gesellschaft ihren Teilbetrieb der übernehmenden Gesellschaft übertragen.</w:t>
      </w:r>
    </w:p>
    <w:p w14:paraId="3C68EB8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Steuerlich werden die Begünstigungen des Art III </w:t>
      </w:r>
      <w:proofErr w:type="spellStart"/>
      <w:r w:rsidRPr="002E6ACC">
        <w:rPr>
          <w:color w:val="auto"/>
        </w:rPr>
        <w:t>UmgrStG</w:t>
      </w:r>
      <w:proofErr w:type="spellEnd"/>
      <w:r w:rsidRPr="002E6ACC">
        <w:rPr>
          <w:color w:val="auto"/>
        </w:rPr>
        <w:t xml:space="preserve"> in Anspruch genommen. Die Gewährung von Geschäftsanteilen konnte unterbleiben.</w:t>
      </w:r>
    </w:p>
    <w:p w14:paraId="201F9DA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Geschäftsführer stelle ich namens der übertragenden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bei der zu FN [Firmenbuchnummer mit Prüfbuchstaben] eingetragenen [Firma … GmbH] folgende Eintragungen in das Firmenbuch bewilligen:</w:t>
      </w:r>
    </w:p>
    <w:p w14:paraId="77F0488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Einbringungsvertrag vom [Datum]</w:t>
      </w:r>
    </w:p>
    <w:p w14:paraId="581ACDE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Einbringung eines Teilbetriebes in die [Firma der übernehmenden Gesellschaft]</w:t>
      </w:r>
    </w:p>
    <w:p w14:paraId="175A5B7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Teilbetrieb: [Teilbetrieb]</w:t>
      </w:r>
    </w:p>
    <w:p w14:paraId="00735BFE" w14:textId="77777777" w:rsidR="00A15203" w:rsidRPr="002E6ACC" w:rsidRDefault="006877F0" w:rsidP="00D17391">
      <w:pPr>
        <w:pStyle w:val="Body-zentriert1"/>
        <w:spacing w:before="300"/>
        <w:rPr>
          <w:color w:val="auto"/>
        </w:rPr>
      </w:pPr>
      <w:r w:rsidRPr="002E6ACC">
        <w:rPr>
          <w:color w:val="auto"/>
        </w:rPr>
        <w:t>Ort, Datum</w:t>
      </w:r>
    </w:p>
    <w:p w14:paraId="649CD37F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</w:t>
      </w:r>
      <w:r w:rsidRPr="002E6ACC">
        <w:rPr>
          <w:color w:val="auto"/>
        </w:rPr>
        <w:br/>
        <w:t>in vertretungsbefugter Anzahl</w:t>
      </w:r>
    </w:p>
    <w:p w14:paraId="6F6AA021" w14:textId="77777777" w:rsidR="00A15203" w:rsidRPr="002E6ACC" w:rsidRDefault="006877F0">
      <w:pPr>
        <w:pStyle w:val="UE2-ohne-Liste"/>
        <w:rPr>
          <w:color w:val="auto"/>
        </w:rPr>
      </w:pPr>
      <w:r w:rsidRPr="002E6ACC">
        <w:rPr>
          <w:color w:val="auto"/>
        </w:rPr>
        <w:lastRenderedPageBreak/>
        <w:t>2. Übernehmende Gesellschaft</w:t>
      </w:r>
    </w:p>
    <w:p w14:paraId="688DF3F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Für die übernehmende Gesellschaft gilt das obige Muster spiegelbildlich, wobei die Antragserzählung entsprechend zu adaptieren ist.</w:t>
      </w:r>
    </w:p>
    <w:p w14:paraId="28D6479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Das Eintragungsbegehren (§ 16 Abs 1 FBG) sollte wie folgt lauten:</w:t>
      </w:r>
    </w:p>
    <w:p w14:paraId="3F85506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Einbringungsvertrag vom [Datum]</w:t>
      </w:r>
    </w:p>
    <w:p w14:paraId="786A9CD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Einbringung eines Teilbetriebes der [Firma der übertragenden Gesellschaft]</w:t>
      </w:r>
    </w:p>
    <w:p w14:paraId="2D0FD5F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Teilbetrieb: […]</w:t>
      </w:r>
    </w:p>
    <w:p w14:paraId="53917512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E4520CA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A015F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B3C18"/>
    <w:rsid w:val="005D5E60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17391"/>
    <w:rsid w:val="00D20516"/>
    <w:rsid w:val="00D42C72"/>
    <w:rsid w:val="00D56E0D"/>
    <w:rsid w:val="00DC2E51"/>
    <w:rsid w:val="00DD440C"/>
    <w:rsid w:val="00E61BF9"/>
    <w:rsid w:val="00E65254"/>
    <w:rsid w:val="00EF5204"/>
    <w:rsid w:val="00F17636"/>
    <w:rsid w:val="00F4572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2022-12-12T10:29:00Z</dcterms:created>
  <dcterms:modified xsi:type="dcterms:W3CDTF">2022-12-12T10:29:00Z</dcterms:modified>
</cp:coreProperties>
</file>